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F1AEA" w14:textId="77777777" w:rsidR="00BC74A0" w:rsidRPr="002031EA" w:rsidRDefault="00BC74A0" w:rsidP="00BC74A0">
      <w:pPr>
        <w:ind w:firstLine="0"/>
        <w:rPr>
          <w:rFonts w:ascii="Times New Roman" w:eastAsia="Times New Roman" w:hAnsi="Times New Roman" w:cs="Times New Roman"/>
          <w:szCs w:val="28"/>
          <w:lang w:eastAsia="ru-RU"/>
        </w:rPr>
      </w:pPr>
      <w:r w:rsidRPr="002031EA"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 wp14:anchorId="6373569A" wp14:editId="5ACE38E5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19050" t="0" r="0" b="0"/>
            <wp:wrapNone/>
            <wp:docPr id="1" name="Рисунок 3" descr="Изображение выглядит как зарисовка, рисунок, Штриховая графика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Изображение выглядит как зарисовка, рисунок, Штриховая графика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42"/>
        <w:gridCol w:w="4656"/>
      </w:tblGrid>
      <w:tr w:rsidR="00BC74A0" w:rsidRPr="002031EA" w14:paraId="7105BE78" w14:textId="77777777" w:rsidTr="006E10BB">
        <w:trPr>
          <w:cantSplit/>
          <w:trHeight w:val="1585"/>
        </w:trPr>
        <w:tc>
          <w:tcPr>
            <w:tcW w:w="4820" w:type="dxa"/>
            <w:vMerge w:val="restart"/>
          </w:tcPr>
          <w:p w14:paraId="0CA85F66" w14:textId="77777777" w:rsidR="00BC74A0" w:rsidRPr="002031EA" w:rsidRDefault="00BC74A0" w:rsidP="006E10BB">
            <w:pPr>
              <w:spacing w:after="80"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07E1C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Галоўнае ў</w:t>
            </w:r>
            <w:proofErr w:type="spell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  <w:proofErr w:type="spell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ленне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адукацыi</w:t>
            </w:r>
            <w:proofErr w:type="spellEnd"/>
          </w:p>
          <w:p w14:paraId="3AD2B889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Брэсцкага аблвыканкама</w:t>
            </w:r>
          </w:p>
          <w:p w14:paraId="40FE3ABC" w14:textId="77777777" w:rsidR="00BC74A0" w:rsidRPr="002031EA" w:rsidRDefault="00BC74A0" w:rsidP="006E10BB">
            <w:pPr>
              <w:keepNext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14:paraId="74200567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14:paraId="0B7C28B9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14:paraId="3532EEB1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20/1, 224020, г. </w:t>
            </w:r>
            <w:proofErr w:type="spell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Брэст</w:t>
            </w:r>
            <w:proofErr w:type="spellEnd"/>
          </w:p>
          <w:p w14:paraId="7DFBB997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proofErr w:type="gram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354299</w:t>
            </w:r>
          </w:p>
          <w:p w14:paraId="3D0BC606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</w:t>
            </w:r>
            <w:proofErr w:type="spell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адрас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14:paraId="07B8AAE0" w14:textId="77777777" w:rsidR="00BC74A0" w:rsidRPr="002031EA" w:rsidRDefault="00BC74A0" w:rsidP="006E10BB">
            <w:pPr>
              <w:tabs>
                <w:tab w:val="left" w:pos="2268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00CEB" w14:textId="7C425DB7" w:rsidR="00BC74A0" w:rsidRPr="00274946" w:rsidRDefault="00250921" w:rsidP="006E10BB">
            <w:pPr>
              <w:tabs>
                <w:tab w:val="left" w:pos="2268"/>
              </w:tabs>
              <w:ind w:left="-1134" w:firstLine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18</w:t>
            </w:r>
            <w:r w:rsidR="00BC74A0" w:rsidRPr="006A0A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.0</w:t>
            </w:r>
            <w:r w:rsidR="003F170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5</w:t>
            </w:r>
            <w:r w:rsidR="00BC74A0" w:rsidRPr="006A0A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 xml:space="preserve">.2023 </w:t>
            </w:r>
            <w:r w:rsidR="00BC74A0" w:rsidRPr="006A0A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BC74A0" w:rsidRPr="006A0A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02-05/</w:t>
            </w:r>
            <w:r w:rsidR="00274946" w:rsidRPr="002749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1012</w:t>
            </w:r>
          </w:p>
          <w:p w14:paraId="157C8065" w14:textId="77777777" w:rsidR="00BC74A0" w:rsidRPr="002031EA" w:rsidRDefault="00BC74A0" w:rsidP="006E10BB">
            <w:pPr>
              <w:tabs>
                <w:tab w:val="left" w:pos="2268"/>
              </w:tabs>
              <w:spacing w:line="12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6612E" w14:textId="77777777" w:rsidR="00BC74A0" w:rsidRPr="002031EA" w:rsidRDefault="00BC74A0" w:rsidP="006E10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14:paraId="60DB0E48" w14:textId="77777777" w:rsidR="00BC74A0" w:rsidRPr="002031EA" w:rsidRDefault="00BC74A0" w:rsidP="006E10B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FC190" w14:textId="77777777" w:rsidR="00BC74A0" w:rsidRPr="002031EA" w:rsidRDefault="00BC74A0" w:rsidP="006E10B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</w:tcPr>
          <w:p w14:paraId="2D719040" w14:textId="77777777" w:rsidR="00BC74A0" w:rsidRPr="002031EA" w:rsidRDefault="00BC74A0" w:rsidP="006E10BB">
            <w:pPr>
              <w:spacing w:after="80"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7A00B" w14:textId="77777777" w:rsidR="00BC74A0" w:rsidRPr="002031EA" w:rsidRDefault="00BC74A0" w:rsidP="006E10BB">
            <w:pPr>
              <w:tabs>
                <w:tab w:val="left" w:pos="4678"/>
              </w:tabs>
              <w:ind w:left="-1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образованию</w:t>
            </w:r>
          </w:p>
          <w:p w14:paraId="3783BA10" w14:textId="77777777" w:rsidR="00BC74A0" w:rsidRPr="002031EA" w:rsidRDefault="00BC74A0" w:rsidP="006E10BB">
            <w:pPr>
              <w:tabs>
                <w:tab w:val="left" w:pos="4678"/>
              </w:tabs>
              <w:ind w:left="-192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Брестского облисполкома</w:t>
            </w:r>
          </w:p>
          <w:p w14:paraId="5385B939" w14:textId="77777777" w:rsidR="00BC74A0" w:rsidRPr="002031EA" w:rsidRDefault="00BC74A0" w:rsidP="006E10BB">
            <w:pPr>
              <w:tabs>
                <w:tab w:val="left" w:pos="4678"/>
              </w:tabs>
              <w:ind w:left="-192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14:paraId="4C1FAF80" w14:textId="77777777" w:rsidR="00BC74A0" w:rsidRPr="002031EA" w:rsidRDefault="00BC74A0" w:rsidP="006E10BB">
            <w:pPr>
              <w:ind w:left="-192" w:firstLine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  БРЕСТСКИЙ ОБЛАСТНОЙ ИНСТИТУТ </w:t>
            </w:r>
          </w:p>
          <w:p w14:paraId="769C9BA3" w14:textId="77777777" w:rsidR="00BC74A0" w:rsidRPr="002031EA" w:rsidRDefault="00BC74A0" w:rsidP="006E10BB">
            <w:pPr>
              <w:tabs>
                <w:tab w:val="left" w:pos="4678"/>
              </w:tabs>
              <w:ind w:left="-1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14:paraId="710BA9C2" w14:textId="77777777" w:rsidR="00BC74A0" w:rsidRPr="002031EA" w:rsidRDefault="00BC74A0" w:rsidP="006E10BB">
            <w:pPr>
              <w:ind w:left="-19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20/1, 224020, г. Брест  </w:t>
            </w:r>
          </w:p>
          <w:p w14:paraId="677C66E5" w14:textId="77777777" w:rsidR="00BC74A0" w:rsidRPr="002031EA" w:rsidRDefault="00BC74A0" w:rsidP="006E10BB">
            <w:pPr>
              <w:ind w:left="-1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354299</w:t>
            </w:r>
          </w:p>
          <w:p w14:paraId="2A843CEE" w14:textId="77777777" w:rsidR="00BC74A0" w:rsidRPr="002031EA" w:rsidRDefault="00BC74A0" w:rsidP="006E10BB">
            <w:pPr>
              <w:ind w:left="-1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адрес: 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3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14:paraId="2E2232DB" w14:textId="77777777" w:rsidR="00BC74A0" w:rsidRPr="002031EA" w:rsidRDefault="00BC74A0" w:rsidP="006E10BB">
            <w:pPr>
              <w:spacing w:line="12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4A0" w:rsidRPr="002031EA" w14:paraId="2F917311" w14:textId="77777777" w:rsidTr="006E10BB">
        <w:trPr>
          <w:cantSplit/>
          <w:trHeight w:val="341"/>
        </w:trPr>
        <w:tc>
          <w:tcPr>
            <w:tcW w:w="4820" w:type="dxa"/>
            <w:vMerge/>
          </w:tcPr>
          <w:p w14:paraId="0468E34E" w14:textId="77777777" w:rsidR="00BC74A0" w:rsidRPr="002031EA" w:rsidRDefault="00BC74A0" w:rsidP="006E10BB">
            <w:pPr>
              <w:spacing w:after="8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4798" w:type="dxa"/>
            <w:gridSpan w:val="2"/>
          </w:tcPr>
          <w:p w14:paraId="46E4D56B" w14:textId="07EED87C" w:rsidR="00BC74A0" w:rsidRPr="007D7517" w:rsidRDefault="00BC74A0" w:rsidP="006E10B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Начальникам отделов (управлений)</w:t>
            </w:r>
          </w:p>
          <w:p w14:paraId="53DC388B" w14:textId="77777777" w:rsidR="00BC74A0" w:rsidRPr="007D7517" w:rsidRDefault="00BC74A0" w:rsidP="006E10B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по образованию </w:t>
            </w:r>
            <w:proofErr w:type="spellStart"/>
            <w:r w:rsidRPr="007D751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райгорисполкомов</w:t>
            </w:r>
            <w:proofErr w:type="spellEnd"/>
            <w:r w:rsidRPr="007D751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,</w:t>
            </w:r>
          </w:p>
          <w:p w14:paraId="4272220F" w14:textId="77777777" w:rsidR="00BC74A0" w:rsidRPr="002031EA" w:rsidRDefault="00BC74A0" w:rsidP="006E10B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7D7517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администраций районов г. Бреста</w:t>
            </w:r>
          </w:p>
        </w:tc>
      </w:tr>
    </w:tbl>
    <w:p w14:paraId="79F80FF0" w14:textId="77777777" w:rsidR="00BC74A0" w:rsidRPr="002031EA" w:rsidRDefault="00BC74A0" w:rsidP="00BC74A0">
      <w:pPr>
        <w:ind w:hanging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проведении обучающих</w:t>
      </w:r>
    </w:p>
    <w:p w14:paraId="3C88764E" w14:textId="77777777" w:rsidR="00BC74A0" w:rsidRPr="002031EA" w:rsidRDefault="00BC74A0" w:rsidP="00BC74A0">
      <w:pPr>
        <w:ind w:hanging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31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курсов на платной основе</w:t>
      </w:r>
    </w:p>
    <w:p w14:paraId="5A2F5B96" w14:textId="77777777" w:rsidR="00BC74A0" w:rsidRPr="002031EA" w:rsidRDefault="00BC74A0" w:rsidP="00BC74A0">
      <w:pPr>
        <w:ind w:hanging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5D96DBF" w14:textId="34FDA71B" w:rsidR="00BC74A0" w:rsidRPr="00274946" w:rsidRDefault="00BC74A0" w:rsidP="00250921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749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Государственное учреждение образования "Брестский областной институт развития образования" информирует о проведении </w:t>
      </w:r>
      <w:r w:rsidR="00B90B7F" w:rsidRPr="002749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</w:t>
      </w:r>
      <w:r w:rsidR="00250921" w:rsidRPr="002749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</w:t>
      </w:r>
      <w:r w:rsidRPr="002749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90B7F" w:rsidRPr="002749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июня</w:t>
      </w:r>
      <w:r w:rsidRPr="002749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2023</w:t>
      </w:r>
      <w:r w:rsidRPr="002749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обучающих курсов </w:t>
      </w:r>
      <w:r w:rsidR="00274946" w:rsidRPr="00274946">
        <w:rPr>
          <w:rFonts w:ascii="Times New Roman" w:hAnsi="Times New Roman" w:cs="Times New Roman"/>
          <w:b/>
          <w:color w:val="111111"/>
          <w:shd w:val="clear" w:color="auto" w:fill="FFFFFF"/>
        </w:rPr>
        <w:t>в дистанционной форме</w:t>
      </w:r>
      <w:r w:rsidR="00274946" w:rsidRPr="002749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749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36202F" w:rsidRPr="002749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платной основе по теме </w:t>
      </w:r>
      <w:r w:rsidR="0036202F" w:rsidRPr="002749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250921" w:rsidRPr="00274946">
        <w:rPr>
          <w:rFonts w:ascii="Times New Roman" w:hAnsi="Times New Roman" w:cs="Times New Roman"/>
          <w:b/>
          <w:bCs/>
          <w:sz w:val="30"/>
          <w:szCs w:val="30"/>
        </w:rPr>
        <w:t xml:space="preserve">Исследовательская деятельность учащихся: от олимпиад к турнирам и от турниров к самостоятельной исследовательской деятельности с учетом принципов работы жюри и критериев оценивания работ исследовательского характера» </w:t>
      </w:r>
      <w:r w:rsidR="0036202F" w:rsidRPr="0027494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для методистов учебно-методических кабинетов, курирующих преподавание учебного предмета «Математика»</w:t>
      </w:r>
      <w:r w:rsidR="00BB41DA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,</w:t>
      </w:r>
      <w:r w:rsidR="0036202F" w:rsidRPr="0027494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учителей математики учреждений общего среднего образования</w:t>
      </w:r>
      <w:r w:rsidR="00250921" w:rsidRPr="0027494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274796" w:rsidRPr="00274946">
        <w:rPr>
          <w:rFonts w:ascii="Times New Roman" w:eastAsia="Times New Roman" w:hAnsi="Times New Roman" w:cs="Times New Roman"/>
          <w:sz w:val="30"/>
          <w:szCs w:val="30"/>
          <w:lang w:eastAsia="ru-RU"/>
        </w:rPr>
        <w:t>и других заинтересованных лиц</w:t>
      </w:r>
      <w:r w:rsidRPr="002749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61541393" w14:textId="2B0FBC82" w:rsidR="00BC74A0" w:rsidRPr="00274946" w:rsidRDefault="00BC74A0" w:rsidP="00BC74A0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749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Вебинар</w:t>
      </w:r>
      <w:proofErr w:type="spellEnd"/>
      <w:r w:rsidRPr="002749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провод</w:t>
      </w:r>
      <w:r w:rsidR="00250921" w:rsidRPr="002749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Pr="002749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</w:t>
      </w:r>
      <w:r w:rsidRPr="0027494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678E312B" w14:textId="6755E908" w:rsidR="00250921" w:rsidRPr="00274946" w:rsidRDefault="00250921" w:rsidP="00250921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4946">
        <w:rPr>
          <w:rFonts w:ascii="Times New Roman" w:hAnsi="Times New Roman" w:cs="Times New Roman"/>
          <w:b/>
          <w:i/>
          <w:sz w:val="30"/>
          <w:szCs w:val="30"/>
        </w:rPr>
        <w:t>Задворный</w:t>
      </w:r>
      <w:proofErr w:type="spellEnd"/>
      <w:r w:rsidRPr="00274946">
        <w:rPr>
          <w:rFonts w:ascii="Times New Roman" w:hAnsi="Times New Roman" w:cs="Times New Roman"/>
          <w:b/>
          <w:i/>
          <w:sz w:val="30"/>
          <w:szCs w:val="30"/>
        </w:rPr>
        <w:t xml:space="preserve"> Б</w:t>
      </w:r>
      <w:r w:rsidR="00274946" w:rsidRPr="00274946">
        <w:rPr>
          <w:rFonts w:ascii="Times New Roman" w:hAnsi="Times New Roman" w:cs="Times New Roman"/>
          <w:b/>
          <w:i/>
          <w:sz w:val="30"/>
          <w:szCs w:val="30"/>
        </w:rPr>
        <w:t>орис Валентинович</w:t>
      </w:r>
      <w:r w:rsidRPr="00274946">
        <w:rPr>
          <w:rFonts w:ascii="Times New Roman" w:hAnsi="Times New Roman" w:cs="Times New Roman"/>
          <w:b/>
          <w:i/>
          <w:sz w:val="30"/>
          <w:szCs w:val="30"/>
        </w:rPr>
        <w:t>,</w:t>
      </w:r>
      <w:r w:rsidRPr="00274946">
        <w:rPr>
          <w:rFonts w:ascii="Times New Roman" w:hAnsi="Times New Roman" w:cs="Times New Roman"/>
          <w:sz w:val="30"/>
          <w:szCs w:val="30"/>
        </w:rPr>
        <w:t xml:space="preserve"> доцент, заместитель декана по профориентации и дополнительному образованию факультета прикладной математики и информатики БГУ, начальник научно-исследовательского и учебно-методического центра «ЮНИ-центр-ХХI», кандидат физико-математических наук</w:t>
      </w:r>
      <w:r w:rsidR="00BB41DA">
        <w:rPr>
          <w:rFonts w:ascii="Times New Roman" w:hAnsi="Times New Roman" w:cs="Times New Roman"/>
          <w:sz w:val="30"/>
          <w:szCs w:val="30"/>
        </w:rPr>
        <w:t>.</w:t>
      </w:r>
    </w:p>
    <w:p w14:paraId="51A11875" w14:textId="3C500EA3" w:rsidR="00EB1751" w:rsidRPr="00274946" w:rsidRDefault="00EB1751" w:rsidP="00EB1751">
      <w:pPr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43A8A75" w14:textId="77777777" w:rsidR="00BC74A0" w:rsidRPr="00274946" w:rsidRDefault="00BC74A0" w:rsidP="00BC74A0">
      <w:pPr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749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Проблемное поле:</w:t>
      </w:r>
    </w:p>
    <w:p w14:paraId="01A0BA5D" w14:textId="687F2DE4" w:rsidR="00250921" w:rsidRPr="00274946" w:rsidRDefault="00250921" w:rsidP="00BC74A0">
      <w:pPr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74946">
        <w:rPr>
          <w:rFonts w:ascii="Times New Roman" w:hAnsi="Times New Roman" w:cs="Times New Roman"/>
          <w:bCs/>
          <w:sz w:val="30"/>
          <w:szCs w:val="30"/>
        </w:rPr>
        <w:t>Принципы работы жюри и критерии оценивания работ на республиканских конференциях</w:t>
      </w:r>
      <w:r w:rsidR="0036202F" w:rsidRPr="00274946">
        <w:rPr>
          <w:rFonts w:ascii="Times New Roman" w:hAnsi="Times New Roman" w:cs="Times New Roman"/>
          <w:bCs/>
          <w:sz w:val="30"/>
          <w:szCs w:val="30"/>
        </w:rPr>
        <w:t>.</w:t>
      </w:r>
    </w:p>
    <w:p w14:paraId="41B8A70E" w14:textId="1711553D" w:rsidR="00250921" w:rsidRPr="00274946" w:rsidRDefault="00250921" w:rsidP="00BC74A0">
      <w:pPr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74946">
        <w:rPr>
          <w:rFonts w:ascii="Times New Roman" w:hAnsi="Times New Roman" w:cs="Times New Roman"/>
          <w:bCs/>
          <w:sz w:val="30"/>
          <w:szCs w:val="30"/>
        </w:rPr>
        <w:t xml:space="preserve">Организационные моменты и система </w:t>
      </w:r>
      <w:r w:rsidR="0036202F" w:rsidRPr="00274946">
        <w:rPr>
          <w:rFonts w:ascii="Times New Roman" w:hAnsi="Times New Roman" w:cs="Times New Roman"/>
          <w:sz w:val="30"/>
          <w:szCs w:val="30"/>
        </w:rPr>
        <w:t xml:space="preserve">научно-исследовательских </w:t>
      </w:r>
      <w:r w:rsidR="0036202F" w:rsidRPr="00274946">
        <w:rPr>
          <w:rFonts w:ascii="Times New Roman" w:hAnsi="Times New Roman" w:cs="Times New Roman"/>
          <w:bCs/>
          <w:sz w:val="30"/>
          <w:szCs w:val="30"/>
        </w:rPr>
        <w:t xml:space="preserve">мероприятий </w:t>
      </w:r>
      <w:r w:rsidRPr="00274946">
        <w:rPr>
          <w:rFonts w:ascii="Times New Roman" w:hAnsi="Times New Roman" w:cs="Times New Roman"/>
          <w:bCs/>
          <w:sz w:val="30"/>
          <w:szCs w:val="30"/>
        </w:rPr>
        <w:t xml:space="preserve">для детей и учителей </w:t>
      </w:r>
      <w:r w:rsidR="0036202F" w:rsidRPr="00274946">
        <w:rPr>
          <w:rFonts w:ascii="Times New Roman" w:hAnsi="Times New Roman" w:cs="Times New Roman"/>
          <w:bCs/>
          <w:sz w:val="30"/>
          <w:szCs w:val="30"/>
        </w:rPr>
        <w:t>по математике.</w:t>
      </w:r>
    </w:p>
    <w:p w14:paraId="7F67AF87" w14:textId="45672A34" w:rsidR="0036202F" w:rsidRPr="00274946" w:rsidRDefault="0036202F" w:rsidP="00BC74A0">
      <w:pPr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74946">
        <w:rPr>
          <w:rFonts w:ascii="Times New Roman" w:hAnsi="Times New Roman" w:cs="Times New Roman"/>
          <w:bCs/>
          <w:sz w:val="30"/>
          <w:szCs w:val="30"/>
        </w:rPr>
        <w:t>Практикум. Решение задач и разбор заданий турниров юных математиков.</w:t>
      </w:r>
    </w:p>
    <w:p w14:paraId="7C309225" w14:textId="7D8149FC" w:rsidR="00BC74A0" w:rsidRPr="00274946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749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Начало обучения: </w:t>
      </w:r>
      <w:r w:rsidR="00C126BD" w:rsidRPr="002749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0</w:t>
      </w:r>
      <w:r w:rsidR="00250921" w:rsidRPr="002749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6</w:t>
      </w:r>
      <w:r w:rsidR="00C126BD" w:rsidRPr="002749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июня</w:t>
      </w:r>
      <w:r w:rsidRPr="002749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2023 в </w:t>
      </w:r>
      <w:r w:rsidR="00250921" w:rsidRPr="002749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10</w:t>
      </w:r>
      <w:r w:rsidRPr="002749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E9498E" w:rsidRPr="002749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0</w:t>
      </w:r>
      <w:r w:rsidR="00B068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0</w:t>
      </w:r>
    </w:p>
    <w:p w14:paraId="6E63962A" w14:textId="2043DF1C" w:rsidR="00BC74A0" w:rsidRPr="00274946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749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Стоимость обучения</w:t>
      </w:r>
      <w:r w:rsidR="002749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2749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–28 (двадцать восемь) рублей (1 чел.).</w:t>
      </w:r>
    </w:p>
    <w:p w14:paraId="7D84CBDB" w14:textId="77777777" w:rsidR="00BC74A0" w:rsidRPr="00274946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Оплата за обучение осуществляется по месту жительства слушателей: </w:t>
      </w:r>
    </w:p>
    <w:p w14:paraId="6A8D8179" w14:textId="6C14039D" w:rsidR="00BC74A0" w:rsidRPr="00274946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а) в местных отделениях связи или банков на текущий (расчетный) счетBY31BLBB36320200298147001001в дирекции ОАО </w:t>
      </w:r>
      <w:r w:rsidRPr="00274946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proofErr w:type="spellStart"/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Белинвестбанк</w:t>
      </w:r>
      <w:proofErr w:type="spellEnd"/>
      <w:r w:rsidRPr="00274946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Брестской области </w:t>
      </w:r>
      <w:proofErr w:type="spellStart"/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г.Брест</w:t>
      </w:r>
      <w:proofErr w:type="spellEnd"/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код BLBBBY2XУНН 200298147, ОКПО 05899548 (с пометкой </w:t>
      </w:r>
      <w:r w:rsidRPr="002749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ОК-23-</w:t>
      </w:r>
      <w:r w:rsidR="007B6768" w:rsidRPr="002749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</w:t>
      </w:r>
      <w:r w:rsidR="0036202F" w:rsidRPr="002749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4</w:t>
      </w:r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); </w:t>
      </w:r>
    </w:p>
    <w:p w14:paraId="51ACF4F8" w14:textId="2D5F1A26" w:rsidR="00BC74A0" w:rsidRPr="00274946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б) оплата также доступна через Систему </w:t>
      </w:r>
      <w:r w:rsidRPr="00274946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Расчет</w:t>
      </w:r>
      <w:r w:rsidRPr="00274946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(ЕРИП): Образование и </w:t>
      </w:r>
      <w:proofErr w:type="spellStart"/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развитие→Дополнительное</w:t>
      </w:r>
      <w:proofErr w:type="spellEnd"/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образование и </w:t>
      </w:r>
      <w:proofErr w:type="spellStart"/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развитие→Академии-институты→Брестский</w:t>
      </w:r>
      <w:proofErr w:type="spellEnd"/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областной ИРО → Обучающие курсы→ ввести свои данные и номер курсов (</w:t>
      </w:r>
      <w:r w:rsidRPr="002749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ОК-23-</w:t>
      </w:r>
      <w:r w:rsidR="007B6768" w:rsidRPr="002749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</w:t>
      </w:r>
      <w:r w:rsidR="0036202F" w:rsidRPr="002749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4</w:t>
      </w:r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</w:p>
    <w:p w14:paraId="733EAB27" w14:textId="77777777" w:rsidR="00BC74A0" w:rsidRPr="00274946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Фото квитанции об оплате высылается на адрес электронной почты: </w:t>
      </w:r>
      <w:hyperlink r:id="rId6" w:history="1">
        <w:r w:rsidRPr="00274946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ru-RU"/>
          </w:rPr>
          <w:t>market@boiro.by</w:t>
        </w:r>
      </w:hyperlink>
    </w:p>
    <w:p w14:paraId="4638E7EF" w14:textId="77777777" w:rsidR="00BC74A0" w:rsidRPr="00274946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Слушателям обучающих курсов необходимо: </w:t>
      </w:r>
    </w:p>
    <w:p w14:paraId="1026A3E7" w14:textId="38ECD196" w:rsidR="00BC74A0" w:rsidRPr="00274946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Заполнить форму регистрации (анкету) на сайте ГУО "Брестский областной ИРО" – Главная – Раздел "МЕРОПРИЯТИЯ" (или в разделе "Платные услуги") → "</w:t>
      </w:r>
      <w:r w:rsidR="0036202F" w:rsidRPr="00274946">
        <w:rPr>
          <w:rFonts w:ascii="Times New Roman" w:hAnsi="Times New Roman" w:cs="Times New Roman"/>
          <w:b/>
          <w:bCs/>
          <w:sz w:val="30"/>
          <w:szCs w:val="30"/>
        </w:rPr>
        <w:t>Исследовательская деятельность учащихся: от олимпиад к турнирам и от турниров к самостоятельной исследовательской деятельности с учетом принципов работы жюри и критериев оценивания работ исследовательского характера</w:t>
      </w:r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" → "Регистрация на обучающие курсы </w:t>
      </w:r>
      <w:r w:rsidRPr="002749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ОК-23-</w:t>
      </w:r>
      <w:r w:rsidR="00AC217A" w:rsidRPr="002749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</w:t>
      </w:r>
      <w:r w:rsidR="0036202F" w:rsidRPr="0027494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4</w:t>
      </w:r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"; </w:t>
      </w:r>
    </w:p>
    <w:p w14:paraId="356A93DC" w14:textId="77777777" w:rsidR="00BC74A0" w:rsidRPr="00274946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563C1"/>
          <w:sz w:val="30"/>
          <w:szCs w:val="30"/>
          <w:u w:val="single"/>
          <w:lang w:eastAsia="ru-RU"/>
        </w:rPr>
      </w:pPr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Заполнить договор на обучение и акт выполненных работ, формы которых размещены в объявлении о данном </w:t>
      </w:r>
      <w:proofErr w:type="spellStart"/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вебинаре</w:t>
      </w:r>
      <w:proofErr w:type="spellEnd"/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сайте ГУО </w:t>
      </w:r>
      <w:r w:rsidRPr="00274946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Брестский областной ИРО</w:t>
      </w:r>
      <w:r w:rsidRPr="00274946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(файлы выслать на адрес электронной почты: </w:t>
      </w:r>
      <w:hyperlink r:id="rId7" w:history="1">
        <w:r w:rsidRPr="00274946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ru-RU"/>
          </w:rPr>
          <w:t>market@boiro.by</w:t>
        </w:r>
      </w:hyperlink>
      <w:r w:rsidRPr="00274946">
        <w:rPr>
          <w:rFonts w:ascii="Times New Roman" w:eastAsia="Times New Roman" w:hAnsi="Times New Roman" w:cs="Times New Roman"/>
          <w:color w:val="0563C1"/>
          <w:sz w:val="30"/>
          <w:szCs w:val="30"/>
          <w:u w:val="single"/>
          <w:lang w:eastAsia="ru-RU"/>
        </w:rPr>
        <w:t>).</w:t>
      </w:r>
    </w:p>
    <w:p w14:paraId="54B72893" w14:textId="65D9C23B" w:rsidR="00BC74A0" w:rsidRPr="00274946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Ответственные:</w:t>
      </w:r>
    </w:p>
    <w:p w14:paraId="3BABBC99" w14:textId="08F4C5AC" w:rsidR="00BC74A0" w:rsidRPr="00274946" w:rsidRDefault="00BC74A0" w:rsidP="0036202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Сакович</w:t>
      </w:r>
      <w:proofErr w:type="spellEnd"/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Наталья Львовна, </w:t>
      </w:r>
      <w:proofErr w:type="spellStart"/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Болтромеюк</w:t>
      </w:r>
      <w:proofErr w:type="spellEnd"/>
      <w:r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Юлия Алексеевна тел. (80162) 95-85-51 (+375255005369)</w:t>
      </w:r>
      <w:r w:rsidR="0036202F"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36202F"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Даниш</w:t>
      </w:r>
      <w:proofErr w:type="spellEnd"/>
      <w:r w:rsidR="0036202F" w:rsidRPr="00274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Анатолий Иванович тел. (80162) 95-85-43</w:t>
      </w:r>
    </w:p>
    <w:p w14:paraId="3150032B" w14:textId="77777777" w:rsidR="0036202F" w:rsidRPr="00274946" w:rsidRDefault="0036202F" w:rsidP="0036202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66F039C" w14:textId="77777777" w:rsidR="00BC74A0" w:rsidRPr="00334B4E" w:rsidRDefault="00BC74A0" w:rsidP="00BC74A0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BEA6332" w14:textId="6846C4FD" w:rsidR="00BC74A0" w:rsidRPr="00AF1255" w:rsidRDefault="00177C2C" w:rsidP="00177C2C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="00334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ектор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Мощук</w:t>
      </w:r>
      <w:proofErr w:type="spellEnd"/>
    </w:p>
    <w:p w14:paraId="59EC41BD" w14:textId="77777777" w:rsidR="00BC74A0" w:rsidRPr="00AF1255" w:rsidRDefault="00BC74A0" w:rsidP="00BC74A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7A2E1ED" w14:textId="77777777" w:rsidR="00BC74A0" w:rsidRPr="002031EA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6A5D7399" w14:textId="5094ECE6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7C510333" w14:textId="4AF4BEF4" w:rsidR="000D7845" w:rsidRDefault="000D7845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2A4E6132" w14:textId="1BF38ABE" w:rsidR="000D7845" w:rsidRDefault="000D7845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691E4AC0" w14:textId="77777777" w:rsidR="000D7845" w:rsidRDefault="000D7845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126EC082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3DDBEF4D" w14:textId="77777777" w:rsidR="00BC74A0" w:rsidRDefault="00BC74A0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58983F00" w14:textId="77777777" w:rsidR="005A5F3A" w:rsidRDefault="005A5F3A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54A2B18D" w14:textId="77777777" w:rsidR="005A5F3A" w:rsidRDefault="005A5F3A" w:rsidP="00BC74A0">
      <w:pPr>
        <w:spacing w:line="280" w:lineRule="exact"/>
        <w:ind w:firstLine="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14:paraId="553D2B54" w14:textId="77777777" w:rsidR="00BC74A0" w:rsidRPr="002031EA" w:rsidRDefault="00BC74A0" w:rsidP="00BC74A0">
      <w:pPr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31EA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Электронный вариант соответствует оригиналу</w:t>
      </w:r>
    </w:p>
    <w:p w14:paraId="45B748C8" w14:textId="74DD4A7A" w:rsidR="007A4319" w:rsidRPr="0036202F" w:rsidRDefault="00BC74A0" w:rsidP="0036202F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 </w:t>
      </w:r>
      <w:proofErr w:type="spellStart"/>
      <w:proofErr w:type="gramStart"/>
      <w:r w:rsidR="0036202F">
        <w:rPr>
          <w:rFonts w:ascii="Times New Roman" w:eastAsia="Times New Roman" w:hAnsi="Times New Roman" w:cs="Times New Roman"/>
          <w:sz w:val="18"/>
          <w:szCs w:val="18"/>
          <w:lang w:eastAsia="ru-RU"/>
        </w:rPr>
        <w:t>Сакович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95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85 51</w:t>
      </w:r>
    </w:p>
    <w:sectPr w:rsidR="007A4319" w:rsidRPr="0036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3C6C"/>
    <w:multiLevelType w:val="hybridMultilevel"/>
    <w:tmpl w:val="6D26C096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0"/>
    <w:rsid w:val="000D7845"/>
    <w:rsid w:val="00161B19"/>
    <w:rsid w:val="00175397"/>
    <w:rsid w:val="00177C2C"/>
    <w:rsid w:val="001C28ED"/>
    <w:rsid w:val="001E36E1"/>
    <w:rsid w:val="00250921"/>
    <w:rsid w:val="00262E47"/>
    <w:rsid w:val="00274796"/>
    <w:rsid w:val="00274946"/>
    <w:rsid w:val="00330BB0"/>
    <w:rsid w:val="00334B4E"/>
    <w:rsid w:val="0036202F"/>
    <w:rsid w:val="003F1709"/>
    <w:rsid w:val="005A5F3A"/>
    <w:rsid w:val="007123C2"/>
    <w:rsid w:val="007A4319"/>
    <w:rsid w:val="007B6768"/>
    <w:rsid w:val="008C1066"/>
    <w:rsid w:val="00A5523F"/>
    <w:rsid w:val="00A644B2"/>
    <w:rsid w:val="00AC217A"/>
    <w:rsid w:val="00B0683D"/>
    <w:rsid w:val="00B90B7F"/>
    <w:rsid w:val="00BB41DA"/>
    <w:rsid w:val="00BC74A0"/>
    <w:rsid w:val="00C126BD"/>
    <w:rsid w:val="00DA543C"/>
    <w:rsid w:val="00E479D8"/>
    <w:rsid w:val="00E9498E"/>
    <w:rsid w:val="00EB1751"/>
    <w:rsid w:val="00F7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601E"/>
  <w15:chartTrackingRefBased/>
  <w15:docId w15:val="{E0174453-C7C3-45B7-A67D-3284BB5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A0"/>
    <w:pPr>
      <w:spacing w:after="0" w:line="240" w:lineRule="auto"/>
      <w:ind w:firstLine="709"/>
    </w:pPr>
    <w:rPr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8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45"/>
    <w:rPr>
      <w:rFonts w:ascii="Segoe UI" w:hAnsi="Segoe UI" w:cs="Segoe UI"/>
      <w:kern w:val="0"/>
      <w:sz w:val="18"/>
      <w:szCs w:val="18"/>
      <w:lang w:val="ru-RU"/>
      <w14:ligatures w14:val="none"/>
    </w:rPr>
  </w:style>
  <w:style w:type="character" w:styleId="a6">
    <w:name w:val="Strong"/>
    <w:basedOn w:val="a0"/>
    <w:uiPriority w:val="22"/>
    <w:qFormat/>
    <w:rsid w:val="00334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@boir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boiro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 маркетинга образовательных услуг</dc:creator>
  <cp:keywords/>
  <dc:description/>
  <cp:lastModifiedBy>ProtOS</cp:lastModifiedBy>
  <cp:revision>8</cp:revision>
  <cp:lastPrinted>2023-05-18T07:38:00Z</cp:lastPrinted>
  <dcterms:created xsi:type="dcterms:W3CDTF">2023-05-18T05:40:00Z</dcterms:created>
  <dcterms:modified xsi:type="dcterms:W3CDTF">2023-05-31T08:39:00Z</dcterms:modified>
</cp:coreProperties>
</file>